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2C2516" w:rsidRPr="00704AF6" w:rsidTr="002C2516">
        <w:tc>
          <w:tcPr>
            <w:tcW w:w="3951" w:type="dxa"/>
          </w:tcPr>
          <w:p w:rsidR="002C2516" w:rsidRDefault="002C2516" w:rsidP="002C2516">
            <w:pPr>
              <w:rPr>
                <w:b/>
                <w:sz w:val="28"/>
                <w:szCs w:val="28"/>
              </w:rPr>
            </w:pP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Республика Бурятия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4"/>
                <w:szCs w:val="24"/>
              </w:rPr>
            </w:pPr>
            <w:r w:rsidRPr="00704AF6">
              <w:rPr>
                <w:b/>
                <w:sz w:val="28"/>
                <w:szCs w:val="28"/>
              </w:rPr>
              <w:t>«Кижингинский район»</w:t>
            </w:r>
          </w:p>
          <w:p w:rsidR="002C2516" w:rsidRPr="00704AF6" w:rsidRDefault="008A50C0" w:rsidP="002C2516">
            <w:pPr>
              <w:jc w:val="center"/>
              <w:rPr>
                <w:sz w:val="28"/>
                <w:szCs w:val="28"/>
              </w:rPr>
            </w:pPr>
            <w:r w:rsidRPr="008A50C0">
              <w:rPr>
                <w:rFonts w:eastAsia="SimSun"/>
                <w:noProof/>
                <w:sz w:val="28"/>
                <w:szCs w:val="28"/>
                <w:lang w:eastAsia="en-US"/>
              </w:rPr>
              <w:pict>
                <v:line id="Прямая соединительная линия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  <w:r w:rsidRPr="00704AF6"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C2516" w:rsidRPr="00704AF6" w:rsidRDefault="002C2516" w:rsidP="002C2516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704AF6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«Хэжэнгынаймаг»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гэ</w:t>
            </w:r>
            <w:r w:rsidRPr="00704AF6">
              <w:rPr>
                <w:b/>
                <w:sz w:val="28"/>
                <w:szCs w:val="28"/>
                <w:lang w:val="en-US"/>
              </w:rPr>
              <w:t>h</w:t>
            </w:r>
            <w:r w:rsidRPr="00704AF6">
              <w:rPr>
                <w:b/>
                <w:sz w:val="28"/>
                <w:szCs w:val="28"/>
              </w:rPr>
              <w:t>эн муниципальна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байгууламжынгулваа</w:t>
            </w:r>
          </w:p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</w:p>
        </w:tc>
      </w:tr>
      <w:tr w:rsidR="002C2516" w:rsidRPr="00704AF6" w:rsidTr="008E1256">
        <w:trPr>
          <w:trHeight w:val="74"/>
        </w:trPr>
        <w:tc>
          <w:tcPr>
            <w:tcW w:w="4077" w:type="dxa"/>
            <w:gridSpan w:val="2"/>
          </w:tcPr>
          <w:p w:rsidR="002C2516" w:rsidRPr="00704AF6" w:rsidRDefault="002C2516" w:rsidP="002C251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8E1256" w:rsidRPr="008E1256" w:rsidRDefault="008E1256" w:rsidP="008E125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8E1256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8E1256" w:rsidRPr="008E1256" w:rsidRDefault="008E1256" w:rsidP="008E125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8E1256" w:rsidRPr="008E1256" w:rsidRDefault="008E1256" w:rsidP="008E125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7942D3" w:rsidRPr="008E1256" w:rsidRDefault="007942D3" w:rsidP="007942D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</w:pPr>
      <w:r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>“21</w:t>
      </w:r>
      <w:r w:rsidRPr="008E1256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 xml:space="preserve">”  мая  </w:t>
      </w:r>
      <w:r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 xml:space="preserve">2024 года  № </w:t>
      </w:r>
      <w:r w:rsidR="009F72E9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>124</w:t>
      </w:r>
      <w:bookmarkStart w:id="0" w:name="_GoBack"/>
      <w:bookmarkEnd w:id="0"/>
    </w:p>
    <w:p w:rsidR="007942D3" w:rsidRPr="008E1256" w:rsidRDefault="007942D3" w:rsidP="007942D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7942D3" w:rsidRPr="008E1256" w:rsidTr="00DD57B4">
        <w:trPr>
          <w:jc w:val="center"/>
        </w:trPr>
        <w:tc>
          <w:tcPr>
            <w:tcW w:w="9854" w:type="dxa"/>
          </w:tcPr>
          <w:p w:rsidR="007942D3" w:rsidRPr="008E1256" w:rsidRDefault="007942D3" w:rsidP="00DD57B4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8E1256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7942D3" w:rsidRPr="008E1256" w:rsidRDefault="007942D3" w:rsidP="007942D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42D3" w:rsidRPr="00F61FD9" w:rsidRDefault="007942D3" w:rsidP="0079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исключении из списка</w:t>
      </w:r>
    </w:p>
    <w:p w:rsidR="007942D3" w:rsidRPr="00F61FD9" w:rsidRDefault="007942D3" w:rsidP="0079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нуждающихся в обеспечении</w:t>
      </w:r>
    </w:p>
    <w:p w:rsidR="007942D3" w:rsidRPr="00F61FD9" w:rsidRDefault="007942D3" w:rsidP="0079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жилыми помещениями</w:t>
      </w:r>
    </w:p>
    <w:p w:rsidR="007942D3" w:rsidRPr="00F61FD9" w:rsidRDefault="007942D3" w:rsidP="0079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Пушкареву Екатерину Викторовну, 26.07.2008</w:t>
      </w:r>
      <w:r w:rsidRPr="00F6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г.р.</w:t>
      </w:r>
    </w:p>
    <w:p w:rsidR="007942D3" w:rsidRPr="009923D0" w:rsidRDefault="007942D3" w:rsidP="004265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532A4A" w:rsidRPr="009923D0" w:rsidRDefault="00A143F9" w:rsidP="009F72E9">
      <w:pPr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23D0">
        <w:rPr>
          <w:rFonts w:ascii="Times New Roman" w:eastAsia="Times New Roman" w:hAnsi="Times New Roman" w:cs="Times New Roman"/>
          <w:sz w:val="25"/>
          <w:szCs w:val="25"/>
          <w:lang w:eastAsia="zh-CN"/>
        </w:rPr>
        <w:t>Принимая во внимание, ч</w:t>
      </w:r>
      <w:r w:rsidR="00F374BD" w:rsidRPr="009923D0">
        <w:rPr>
          <w:rFonts w:ascii="Times New Roman" w:eastAsia="Times New Roman" w:hAnsi="Times New Roman" w:cs="Times New Roman"/>
          <w:sz w:val="25"/>
          <w:szCs w:val="25"/>
          <w:lang w:eastAsia="zh-CN"/>
        </w:rPr>
        <w:t>то</w:t>
      </w:r>
      <w:r w:rsidR="00532A4A" w:rsidRPr="009923D0">
        <w:rPr>
          <w:rFonts w:ascii="Times New Roman" w:eastAsia="Times New Roman" w:hAnsi="Times New Roman" w:cs="Times New Roman"/>
          <w:sz w:val="25"/>
          <w:szCs w:val="25"/>
          <w:lang w:eastAsia="ru-RU"/>
        </w:rPr>
        <w:t>Кунст Виктора Викторовича, 17.11.1980 г.р., уроженец с. Чкалово Гвардейского района Талды Курганской обл. Казахской ССР, паспорт 8108 218195 выдан ТП УФМС России по Республике Бурятия в Кижингинском районе от  08.09.2008 г., зарегистрированный по адресу: РБ., Кижингинский район, с. Кижинга,  ул. Рабочая, д. 70, кв.1, фактически проживающий по адресу: РБ., Кижингинский район, с. Кижинга, ул. Г. Цыденова, д. 8, кв.2, установил отцовство над Пушкаревой Екатериной Викторовной, 26.07.2008 г.р., свидетельство об установлении отцовства</w:t>
      </w:r>
      <w:r w:rsidR="00532A4A" w:rsidRPr="009923D0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I</w:t>
      </w:r>
      <w:r w:rsidR="00532A4A" w:rsidRPr="009923D0">
        <w:rPr>
          <w:rFonts w:ascii="Times New Roman" w:eastAsia="Times New Roman" w:hAnsi="Times New Roman" w:cs="Times New Roman"/>
          <w:sz w:val="25"/>
          <w:szCs w:val="25"/>
          <w:lang w:eastAsia="ru-RU"/>
        </w:rPr>
        <w:t>-АЖ № 587494 выдано Кижингинским районным сектором Управлен</w:t>
      </w:r>
      <w:r w:rsidR="009923D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ия ЗАГС Республики Бурятия </w:t>
      </w:r>
      <w:r w:rsidR="00532A4A" w:rsidRPr="009923D0">
        <w:rPr>
          <w:rFonts w:ascii="Times New Roman" w:eastAsia="Times New Roman" w:hAnsi="Times New Roman" w:cs="Times New Roman"/>
          <w:sz w:val="25"/>
          <w:szCs w:val="25"/>
          <w:lang w:eastAsia="ru-RU"/>
        </w:rPr>
        <w:t>от 20.05.2024 года.</w:t>
      </w:r>
    </w:p>
    <w:p w:rsidR="009923D0" w:rsidRPr="009923D0" w:rsidRDefault="00532A4A" w:rsidP="009F72E9">
      <w:pPr>
        <w:spacing w:after="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9923D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ПОСТАНОВЛЯЮ: </w:t>
      </w:r>
    </w:p>
    <w:p w:rsidR="009923D0" w:rsidRPr="009923D0" w:rsidRDefault="00532A4A" w:rsidP="009F72E9">
      <w:pPr>
        <w:spacing w:after="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923D0">
        <w:rPr>
          <w:rFonts w:ascii="Times New Roman" w:eastAsia="Times New Roman" w:hAnsi="Times New Roman" w:cs="Times New Roman"/>
          <w:sz w:val="25"/>
          <w:szCs w:val="25"/>
          <w:lang w:eastAsia="ru-RU"/>
        </w:rPr>
        <w:t>1.</w:t>
      </w:r>
      <w:r w:rsidR="00A143F9" w:rsidRPr="009923D0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Исключить </w:t>
      </w:r>
      <w:r w:rsidRPr="009923D0">
        <w:rPr>
          <w:rFonts w:ascii="Times New Roman" w:eastAsia="Times New Roman" w:hAnsi="Times New Roman" w:cs="Times New Roman"/>
          <w:sz w:val="25"/>
          <w:szCs w:val="25"/>
          <w:lang w:eastAsia="ru-RU"/>
        </w:rPr>
        <w:t>Пушкареву Екатерину Викторовну, 26.07.2008 г.р.,</w:t>
      </w:r>
      <w:r w:rsidR="00A143F9" w:rsidRPr="009923D0">
        <w:rPr>
          <w:rFonts w:ascii="Times New Roman" w:eastAsia="Times New Roman" w:hAnsi="Times New Roman" w:cs="Times New Roman"/>
          <w:sz w:val="25"/>
          <w:szCs w:val="25"/>
          <w:lang w:eastAsia="zh-CN"/>
        </w:rPr>
        <w:t>из списка детей</w:t>
      </w:r>
      <w:r w:rsidR="00426504" w:rsidRPr="009923D0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- </w:t>
      </w:r>
      <w:r w:rsidR="00A143F9" w:rsidRPr="009923D0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</w:t>
      </w:r>
      <w:r w:rsidR="00426504" w:rsidRPr="009923D0">
        <w:rPr>
          <w:rFonts w:ascii="Times New Roman" w:eastAsia="Times New Roman" w:hAnsi="Times New Roman" w:cs="Times New Roman"/>
          <w:sz w:val="25"/>
          <w:szCs w:val="25"/>
          <w:lang w:eastAsia="zh-CN"/>
        </w:rPr>
        <w:t>числа детей</w:t>
      </w:r>
      <w:r w:rsidR="00A143F9" w:rsidRPr="009923D0">
        <w:rPr>
          <w:rFonts w:ascii="Times New Roman" w:eastAsia="Times New Roman" w:hAnsi="Times New Roman" w:cs="Times New Roman"/>
          <w:sz w:val="25"/>
          <w:szCs w:val="25"/>
          <w:lang w:eastAsia="zh-CN"/>
        </w:rPr>
        <w:t>-сирот и детей, оставшихся без попечения родителей, и достигли воз</w:t>
      </w:r>
      <w:r w:rsidR="00426504" w:rsidRPr="009923D0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раста 23 лет, которые подлежат </w:t>
      </w:r>
      <w:r w:rsidR="00A143F9" w:rsidRPr="009923D0">
        <w:rPr>
          <w:rFonts w:ascii="Times New Roman" w:eastAsia="Times New Roman" w:hAnsi="Times New Roman" w:cs="Times New Roman"/>
          <w:sz w:val="25"/>
          <w:szCs w:val="25"/>
          <w:lang w:eastAsia="zh-CN"/>
        </w:rPr>
        <w:t>обеспечению жилыми помещениям</w:t>
      </w:r>
      <w:r w:rsidR="009923D0" w:rsidRPr="009923D0">
        <w:rPr>
          <w:rFonts w:ascii="Times New Roman" w:eastAsia="Times New Roman" w:hAnsi="Times New Roman" w:cs="Times New Roman"/>
          <w:sz w:val="25"/>
          <w:szCs w:val="25"/>
          <w:lang w:eastAsia="zh-CN"/>
        </w:rPr>
        <w:t>и специализированного жилищного</w:t>
      </w:r>
      <w:r w:rsidR="00A143F9" w:rsidRPr="009923D0">
        <w:rPr>
          <w:rFonts w:ascii="Times New Roman" w:eastAsia="Times New Roman" w:hAnsi="Times New Roman" w:cs="Times New Roman"/>
          <w:sz w:val="25"/>
          <w:szCs w:val="25"/>
          <w:lang w:eastAsia="zh-CN"/>
        </w:rPr>
        <w:t>фонда в Республике Бурятия.</w:t>
      </w:r>
    </w:p>
    <w:p w:rsidR="00532A4A" w:rsidRPr="009923D0" w:rsidRDefault="009923D0" w:rsidP="009F72E9">
      <w:pPr>
        <w:jc w:val="both"/>
        <w:rPr>
          <w:rFonts w:ascii="Times New Roman" w:eastAsia="Times New Roman" w:hAnsi="Times New Roman" w:cs="Times New Roman"/>
          <w:sz w:val="25"/>
          <w:szCs w:val="25"/>
          <w:lang w:eastAsia="zh-CN"/>
        </w:rPr>
      </w:pPr>
      <w:r w:rsidRPr="009923D0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2. </w:t>
      </w:r>
      <w:r w:rsidR="00532A4A" w:rsidRPr="009923D0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Контроль за исполнением настоящего постановления возложить на главного специалиста по опеке и попечительству АМО «Кижингинский район» Жамсуеву Н.Д., и заместителя руководителя АМО «Кижингинский район» по социальным вопросам Эрдынееву И.И.</w:t>
      </w:r>
    </w:p>
    <w:p w:rsidR="009923D0" w:rsidRPr="009923D0" w:rsidRDefault="009923D0" w:rsidP="009F72E9">
      <w:p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9923D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Глава муниципального образования</w:t>
      </w:r>
    </w:p>
    <w:p w:rsidR="009923D0" w:rsidRPr="009923D0" w:rsidRDefault="009923D0" w:rsidP="009F72E9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9923D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«Кижингинский район»    </w:t>
      </w:r>
      <w:r w:rsidRPr="009923D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9923D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9923D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  <w:t xml:space="preserve">                               Г. З.  Лхасаранов </w:t>
      </w:r>
    </w:p>
    <w:p w:rsidR="009923D0" w:rsidRPr="009923D0" w:rsidRDefault="009923D0" w:rsidP="009F72E9">
      <w:pPr>
        <w:spacing w:after="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32A4A" w:rsidRPr="009923D0" w:rsidRDefault="00532A4A" w:rsidP="009F72E9">
      <w:pPr>
        <w:jc w:val="both"/>
        <w:rPr>
          <w:rFonts w:ascii="Times New Roman" w:eastAsia="Times New Roman" w:hAnsi="Times New Roman" w:cs="Times New Roman"/>
          <w:sz w:val="25"/>
          <w:szCs w:val="25"/>
          <w:lang w:eastAsia="zh-CN"/>
        </w:rPr>
      </w:pPr>
    </w:p>
    <w:p w:rsidR="00532A4A" w:rsidRPr="009923D0" w:rsidRDefault="00532A4A" w:rsidP="009F72E9">
      <w:pPr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F61FD9" w:rsidRPr="009923D0" w:rsidRDefault="00F61FD9" w:rsidP="009F72E9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61FD9" w:rsidRPr="009923D0" w:rsidRDefault="00F61FD9" w:rsidP="009F72E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576CF" w:rsidRPr="009923D0" w:rsidRDefault="001576CF" w:rsidP="009F72E9">
      <w:pPr>
        <w:spacing w:after="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B46B54" w:rsidRPr="009923D0" w:rsidRDefault="00B46B54" w:rsidP="00682680">
      <w:pPr>
        <w:suppressAutoHyphens/>
        <w:spacing w:after="0" w:line="240" w:lineRule="auto"/>
        <w:ind w:left="720"/>
        <w:jc w:val="both"/>
        <w:rPr>
          <w:b/>
          <w:sz w:val="25"/>
          <w:szCs w:val="25"/>
        </w:rPr>
      </w:pPr>
    </w:p>
    <w:sectPr w:rsidR="00B46B54" w:rsidRPr="009923D0" w:rsidSect="00E215F9">
      <w:pgSz w:w="11906" w:h="16838"/>
      <w:pgMar w:top="709" w:right="850" w:bottom="1134" w:left="1701" w:header="708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761" w:rsidRDefault="00892761" w:rsidP="00704AF6">
      <w:pPr>
        <w:spacing w:after="0" w:line="240" w:lineRule="auto"/>
      </w:pPr>
      <w:r>
        <w:separator/>
      </w:r>
    </w:p>
  </w:endnote>
  <w:endnote w:type="continuationSeparator" w:id="1">
    <w:p w:rsidR="00892761" w:rsidRDefault="00892761" w:rsidP="00704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761" w:rsidRDefault="00892761" w:rsidP="00704AF6">
      <w:pPr>
        <w:spacing w:after="0" w:line="240" w:lineRule="auto"/>
      </w:pPr>
      <w:r>
        <w:separator/>
      </w:r>
    </w:p>
  </w:footnote>
  <w:footnote w:type="continuationSeparator" w:id="1">
    <w:p w:rsidR="00892761" w:rsidRDefault="00892761" w:rsidP="00704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C6912"/>
    <w:multiLevelType w:val="hybridMultilevel"/>
    <w:tmpl w:val="5EF43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D1156"/>
    <w:multiLevelType w:val="hybridMultilevel"/>
    <w:tmpl w:val="F36E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35EC5"/>
    <w:multiLevelType w:val="hybridMultilevel"/>
    <w:tmpl w:val="3EF0C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87400"/>
    <w:multiLevelType w:val="hybridMultilevel"/>
    <w:tmpl w:val="DFB4894E"/>
    <w:lvl w:ilvl="0" w:tplc="E61412B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5A83393"/>
    <w:multiLevelType w:val="hybridMultilevel"/>
    <w:tmpl w:val="AD16B9B0"/>
    <w:lvl w:ilvl="0" w:tplc="1B3886AA">
      <w:start w:val="1"/>
      <w:numFmt w:val="decimal"/>
      <w:lvlText w:val="%1."/>
      <w:lvlJc w:val="left"/>
      <w:pPr>
        <w:ind w:left="795" w:hanging="360"/>
      </w:pPr>
      <w:rPr>
        <w:rFonts w:hint="default"/>
        <w:b w:val="0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136D4"/>
    <w:rsid w:val="000B761F"/>
    <w:rsid w:val="001576CF"/>
    <w:rsid w:val="00220EF8"/>
    <w:rsid w:val="00242EB2"/>
    <w:rsid w:val="002C2516"/>
    <w:rsid w:val="003C4B22"/>
    <w:rsid w:val="00426504"/>
    <w:rsid w:val="00497C5E"/>
    <w:rsid w:val="00532A4A"/>
    <w:rsid w:val="00543DE0"/>
    <w:rsid w:val="005E77F7"/>
    <w:rsid w:val="00651026"/>
    <w:rsid w:val="00665393"/>
    <w:rsid w:val="00682680"/>
    <w:rsid w:val="00704AF6"/>
    <w:rsid w:val="00783FA4"/>
    <w:rsid w:val="007942D3"/>
    <w:rsid w:val="007C1659"/>
    <w:rsid w:val="00892761"/>
    <w:rsid w:val="008A50C0"/>
    <w:rsid w:val="008E1256"/>
    <w:rsid w:val="008E73C2"/>
    <w:rsid w:val="009923D0"/>
    <w:rsid w:val="009F72E9"/>
    <w:rsid w:val="00A143F9"/>
    <w:rsid w:val="00A15F5A"/>
    <w:rsid w:val="00A2744A"/>
    <w:rsid w:val="00B46B54"/>
    <w:rsid w:val="00C369DB"/>
    <w:rsid w:val="00C9602B"/>
    <w:rsid w:val="00D136D4"/>
    <w:rsid w:val="00D37346"/>
    <w:rsid w:val="00D37570"/>
    <w:rsid w:val="00D776BA"/>
    <w:rsid w:val="00DA1E1F"/>
    <w:rsid w:val="00E215F9"/>
    <w:rsid w:val="00EE33C4"/>
    <w:rsid w:val="00F374BD"/>
    <w:rsid w:val="00F61FD9"/>
    <w:rsid w:val="00FC3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0C0"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A14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A143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D8B8A-C29C-4C7D-9D8A-C1EB3C7E0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2024-05-21T08:26:00Z</cp:lastPrinted>
  <dcterms:created xsi:type="dcterms:W3CDTF">2024-05-22T04:14:00Z</dcterms:created>
  <dcterms:modified xsi:type="dcterms:W3CDTF">2024-05-22T04:14:00Z</dcterms:modified>
</cp:coreProperties>
</file>